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9FA2" w14:textId="77777777" w:rsidR="00AB146F" w:rsidRPr="00282F9F" w:rsidRDefault="00AB146F" w:rsidP="00AB146F">
      <w:pPr>
        <w:tabs>
          <w:tab w:val="left" w:pos="1228"/>
        </w:tabs>
        <w:spacing w:line="620" w:lineRule="exact"/>
        <w:rPr>
          <w:rFonts w:ascii="仿宋_GB2312" w:hAnsi="宋体"/>
        </w:rPr>
      </w:pPr>
      <w:r w:rsidRPr="00F646B7">
        <w:rPr>
          <w:rFonts w:ascii="仿宋_GB2312" w:hAnsi="宋体" w:hint="eastAsia"/>
        </w:rPr>
        <w:t>附表1</w:t>
      </w:r>
    </w:p>
    <w:p w14:paraId="77D9D933" w14:textId="77777777" w:rsidR="00AB146F" w:rsidRPr="00F646B7" w:rsidRDefault="00AB146F" w:rsidP="00AB146F">
      <w:pPr>
        <w:tabs>
          <w:tab w:val="left" w:pos="1228"/>
        </w:tabs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F646B7">
        <w:rPr>
          <w:rFonts w:ascii="方正小标宋简体" w:eastAsia="方正小标宋简体" w:hAnsi="宋体" w:hint="eastAsia"/>
          <w:sz w:val="44"/>
          <w:szCs w:val="44"/>
        </w:rPr>
        <w:t>南昌电网2022年用电负荷指标安排表</w:t>
      </w:r>
    </w:p>
    <w:p w14:paraId="7B6E6113" w14:textId="77777777" w:rsidR="00AB146F" w:rsidRPr="00282F9F" w:rsidRDefault="00AB146F" w:rsidP="00AB146F">
      <w:pPr>
        <w:tabs>
          <w:tab w:val="left" w:pos="1228"/>
        </w:tabs>
        <w:spacing w:line="300" w:lineRule="exact"/>
        <w:jc w:val="center"/>
        <w:rPr>
          <w:rFonts w:ascii="仿宋_GB2312" w:hAnsi="宋体"/>
        </w:rPr>
      </w:pPr>
    </w:p>
    <w:tbl>
      <w:tblPr>
        <w:tblW w:w="5108" w:type="pct"/>
        <w:tblInd w:w="-116" w:type="dxa"/>
        <w:tblLayout w:type="fixed"/>
        <w:tblLook w:val="04A0" w:firstRow="1" w:lastRow="0" w:firstColumn="1" w:lastColumn="0" w:noHBand="0" w:noVBand="1"/>
      </w:tblPr>
      <w:tblGrid>
        <w:gridCol w:w="440"/>
        <w:gridCol w:w="869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6"/>
        <w:gridCol w:w="715"/>
        <w:gridCol w:w="6"/>
        <w:gridCol w:w="715"/>
        <w:gridCol w:w="6"/>
        <w:gridCol w:w="715"/>
        <w:gridCol w:w="6"/>
        <w:gridCol w:w="715"/>
        <w:gridCol w:w="6"/>
        <w:gridCol w:w="721"/>
        <w:gridCol w:w="724"/>
        <w:gridCol w:w="718"/>
        <w:gridCol w:w="718"/>
        <w:gridCol w:w="707"/>
      </w:tblGrid>
      <w:tr w:rsidR="00AB146F" w:rsidRPr="00F646B7" w14:paraId="035FFA74" w14:textId="77777777" w:rsidTr="009905AC">
        <w:trPr>
          <w:trHeight w:val="859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174D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江西电网高峰时段用电负荷（</w:t>
            </w:r>
            <w:proofErr w:type="gramStart"/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万千瓦</w:t>
            </w:r>
            <w:proofErr w:type="gramEnd"/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D97D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3000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5532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2950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2F43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2900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FDDA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2850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45E0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2800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6643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2750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ED0B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2700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B93E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2650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5384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2600 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E08C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2550 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1C6C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2500 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329A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2450 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0FD8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2400 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9967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2350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C648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2300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8508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2250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6BAE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2200 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E214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2150 </w:t>
            </w:r>
          </w:p>
        </w:tc>
      </w:tr>
      <w:tr w:rsidR="00AB146F" w:rsidRPr="00F646B7" w14:paraId="273C7DC4" w14:textId="77777777" w:rsidTr="009905AC">
        <w:trPr>
          <w:trHeight w:val="919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D7CF" w14:textId="77777777" w:rsidR="00AB146F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南昌公司用电负荷指标</w:t>
            </w:r>
          </w:p>
          <w:p w14:paraId="71BEE55B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proofErr w:type="gramStart"/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万千瓦</w:t>
            </w:r>
            <w:proofErr w:type="gramEnd"/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C700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510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170C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501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3593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492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18F3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483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063B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474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EB1D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465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7DAA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456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E38E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448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C802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439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AD4C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430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1BC5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421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2245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412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7267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403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C23E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394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A2DC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385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9FB2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376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5E56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367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C795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358 </w:t>
            </w:r>
          </w:p>
        </w:tc>
      </w:tr>
      <w:tr w:rsidR="00AB146F" w:rsidRPr="00F646B7" w14:paraId="012DFC0A" w14:textId="77777777" w:rsidTr="009905AC">
        <w:trPr>
          <w:trHeight w:val="480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8B7D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市公司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1898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160.00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656D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157.42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B0C9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154.84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CC9C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152.26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70B9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149.68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4585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147.10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D0C3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144.52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B3B0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142.25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41AC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139.67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626A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137.09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4AF5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133.99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79A9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130.90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2E60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127.80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D498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124.70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9C25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121.60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F184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118.51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FFAA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115.41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E4C4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112.31 </w:t>
            </w:r>
          </w:p>
        </w:tc>
      </w:tr>
      <w:tr w:rsidR="00AB146F" w:rsidRPr="00F646B7" w14:paraId="2DAA0241" w14:textId="77777777" w:rsidTr="009905AC">
        <w:trPr>
          <w:trHeight w:val="540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AAE06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县公司</w:t>
            </w: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用电指标</w:t>
            </w:r>
          </w:p>
        </w:tc>
        <w:tc>
          <w:tcPr>
            <w:tcW w:w="4542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30454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B146F" w:rsidRPr="00F646B7" w14:paraId="7D48776D" w14:textId="77777777" w:rsidTr="009905AC">
        <w:trPr>
          <w:trHeight w:val="522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3547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D171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南昌县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9E36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80.19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665E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78.48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FB96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76.77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A8B9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75.07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852B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73.36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92CC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71.65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5D39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69.94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27A1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68.41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0FBF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66.70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FE6F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65.00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BF51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63.91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5BD7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62.82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4A02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61.73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EECA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60.64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A0D7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59.55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0956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58.47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E8AF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57.38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3D24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56.29 </w:t>
            </w:r>
          </w:p>
        </w:tc>
      </w:tr>
      <w:tr w:rsidR="00AB146F" w:rsidRPr="00F646B7" w14:paraId="560DC5C4" w14:textId="77777777" w:rsidTr="009905AC">
        <w:trPr>
          <w:trHeight w:val="522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7945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42D3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安义县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9509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25.98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41D3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25.27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2766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24.56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558A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23.84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4EAD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23.13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F786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22.41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9DC1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21.70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D94A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21.08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E678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20.37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435D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19.65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2258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19.48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88D2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19.30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CDFB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19.12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1364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18.95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AAE2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18.77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8BDA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18.59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E550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18.42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13F7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18.24 </w:t>
            </w:r>
          </w:p>
        </w:tc>
      </w:tr>
      <w:tr w:rsidR="00AB146F" w:rsidRPr="00F646B7" w14:paraId="121DE97A" w14:textId="77777777" w:rsidTr="009905AC">
        <w:trPr>
          <w:trHeight w:val="522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E4A4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4BC1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新建区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25B2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40.19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FDCC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39.48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56AC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38.77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DCF9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38.06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2A28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37.35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F103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36.63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C791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35.92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10D1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35.28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079B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34.57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8B72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33.86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487D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33.15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C678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32.45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A203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31.74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44AE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31.04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76CA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30.33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0A57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29.62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5A37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28.92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A2B6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28.21 </w:t>
            </w:r>
          </w:p>
        </w:tc>
      </w:tr>
      <w:tr w:rsidR="00AB146F" w:rsidRPr="00F646B7" w14:paraId="1B0EEEB3" w14:textId="77777777" w:rsidTr="009905AC">
        <w:trPr>
          <w:trHeight w:val="522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9A21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AF4B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青山湖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98C7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82.44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DD89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81.00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C968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79.56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5F58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78.11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6E29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76.67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07C5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75.22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C11F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73.78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90B7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72.48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76C7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71.04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6FE9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69.59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F94A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68.13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55D6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66.66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D74B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65.20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4F75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63.73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14F8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62.27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434A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60.80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3584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59.34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D54E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57.87 </w:t>
            </w:r>
          </w:p>
        </w:tc>
      </w:tr>
      <w:tr w:rsidR="00AB146F" w:rsidRPr="00F646B7" w14:paraId="54775A71" w14:textId="77777777" w:rsidTr="009905AC">
        <w:trPr>
          <w:trHeight w:val="522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08F1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DD12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湾里区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B503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10.93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F3C8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10.73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0244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10.53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D6E7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10.33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1A7C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10.13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D439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9.93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6BFE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9.73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CE96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9.55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05C5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9.35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0FAA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9.15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AFF8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8.97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944F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8.78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8505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8.60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075B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8.41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EF52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8.23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FEA5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8.04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E253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7.86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5095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7.67 </w:t>
            </w:r>
          </w:p>
        </w:tc>
      </w:tr>
      <w:tr w:rsidR="00AB146F" w:rsidRPr="00F646B7" w14:paraId="4D4F650E" w14:textId="77777777" w:rsidTr="009905AC">
        <w:trPr>
          <w:trHeight w:val="522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73B3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5AEA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昌北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A864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33.61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C597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33.01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13B6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32.41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0F7F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31.80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67EF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31.20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0BC6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30.59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7D80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29.99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77C9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29.45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1D29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28.85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57C7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28.24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5BBC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27.66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319B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27.08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003F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26.50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2ACF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25.92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0A56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25.34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557E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24.76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8ADA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24.18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C35C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23.60 </w:t>
            </w:r>
          </w:p>
        </w:tc>
      </w:tr>
      <w:tr w:rsidR="00AB146F" w:rsidRPr="00F646B7" w14:paraId="75662760" w14:textId="77777777" w:rsidTr="009905AC">
        <w:trPr>
          <w:trHeight w:val="522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B29C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F36C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红谷滩</w:t>
            </w:r>
            <w:proofErr w:type="gram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4DAD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49.91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BEB7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49.41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364B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48.91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9D7C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48.42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6767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47.92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AD96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47.43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4528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46.93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FE6D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46.50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6ED8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46.00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26BE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45.51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0B6E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44.20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74F1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42.89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36A9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41.58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EE00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40.27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5289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38.96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381E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37.65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DBBE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36.34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0A2D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35.03 </w:t>
            </w:r>
          </w:p>
        </w:tc>
      </w:tr>
      <w:tr w:rsidR="00AB146F" w:rsidRPr="00F646B7" w14:paraId="2F760EC9" w14:textId="77777777" w:rsidTr="009905AC">
        <w:trPr>
          <w:trHeight w:val="522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9591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DA15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进贤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1B96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26.74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4007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26.20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342B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25.66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377B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25.11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25B3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24.57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30D2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24.03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DE9A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23.48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8C97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23.00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641B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22.46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4556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21.91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D2CE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21.52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E526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21.13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EB7A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20.74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66C9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20.34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0116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19.95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A18D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19.56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821B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19.17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FE28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18.77 </w:t>
            </w:r>
          </w:p>
        </w:tc>
      </w:tr>
      <w:tr w:rsidR="00AB146F" w:rsidRPr="00F646B7" w14:paraId="3ADBC34A" w14:textId="77777777" w:rsidTr="009905AC">
        <w:trPr>
          <w:trHeight w:val="522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0F15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县公司合计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7F35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350.00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E147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343.58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5681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337.16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7A69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330.74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0F65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324.32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7C45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317.90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3018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311.48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D812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305.75 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EBBB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299.33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1975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292.91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8403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287.01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06C9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281.10 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207D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275.20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4E0D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269.30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1F1D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263.40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85EF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257.49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F8F8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251.59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FF15" w14:textId="77777777" w:rsidR="00AB146F" w:rsidRPr="00F646B7" w:rsidRDefault="00AB146F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46B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245.69 </w:t>
            </w:r>
          </w:p>
        </w:tc>
      </w:tr>
    </w:tbl>
    <w:p w14:paraId="52DF3248" w14:textId="77777777" w:rsidR="00A464F4" w:rsidRDefault="00A464F4"/>
    <w:sectPr w:rsidR="00A464F4" w:rsidSect="00AB14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B34F5" w14:textId="77777777" w:rsidR="002A33CC" w:rsidRDefault="002A33CC" w:rsidP="00AB146F">
      <w:pPr>
        <w:spacing w:line="240" w:lineRule="auto"/>
      </w:pPr>
      <w:r>
        <w:separator/>
      </w:r>
    </w:p>
  </w:endnote>
  <w:endnote w:type="continuationSeparator" w:id="0">
    <w:p w14:paraId="040DA1DA" w14:textId="77777777" w:rsidR="002A33CC" w:rsidRDefault="002A33CC" w:rsidP="00AB14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7600" w14:textId="77777777" w:rsidR="002A33CC" w:rsidRDefault="002A33CC" w:rsidP="00AB146F">
      <w:pPr>
        <w:spacing w:line="240" w:lineRule="auto"/>
      </w:pPr>
      <w:r>
        <w:separator/>
      </w:r>
    </w:p>
  </w:footnote>
  <w:footnote w:type="continuationSeparator" w:id="0">
    <w:p w14:paraId="0A155419" w14:textId="77777777" w:rsidR="002A33CC" w:rsidRDefault="002A33CC" w:rsidP="00AB14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EF"/>
    <w:rsid w:val="002A33CC"/>
    <w:rsid w:val="00981CEF"/>
    <w:rsid w:val="00A464F4"/>
    <w:rsid w:val="00AB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A8BC8C-34D3-4F2E-83F0-39359EB4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46F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14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146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14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1005</Characters>
  <Application>Microsoft Office Word</Application>
  <DocSecurity>0</DocSecurity>
  <Lines>251</Lines>
  <Paragraphs>324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wei</dc:creator>
  <cp:keywords/>
  <dc:description/>
  <cp:lastModifiedBy>. wei</cp:lastModifiedBy>
  <cp:revision>2</cp:revision>
  <dcterms:created xsi:type="dcterms:W3CDTF">2023-01-04T01:51:00Z</dcterms:created>
  <dcterms:modified xsi:type="dcterms:W3CDTF">2023-01-04T01:51:00Z</dcterms:modified>
</cp:coreProperties>
</file>